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5E47" w14:textId="0C285D23" w:rsidR="000B4793" w:rsidRDefault="00C20205" w:rsidP="00C20205">
      <w:pPr>
        <w:jc w:val="center"/>
        <w:rPr>
          <w:rFonts w:ascii="Verdana" w:hAnsi="Verdana"/>
          <w:b/>
          <w:bCs/>
        </w:rPr>
      </w:pPr>
      <w:r w:rsidRPr="00C20205">
        <w:rPr>
          <w:rFonts w:ascii="Verdana" w:hAnsi="Verdana"/>
          <w:b/>
          <w:bCs/>
        </w:rPr>
        <w:t>RESOLUCION No.0166 DE 2018</w:t>
      </w:r>
    </w:p>
    <w:p w14:paraId="263CAD8E" w14:textId="1360E6A5" w:rsidR="00C20205" w:rsidRPr="00C20205" w:rsidRDefault="00C20205" w:rsidP="00C20205">
      <w:pPr>
        <w:jc w:val="both"/>
        <w:rPr>
          <w:rFonts w:ascii="Verdana" w:hAnsi="Verdana"/>
          <w:sz w:val="20"/>
          <w:szCs w:val="20"/>
        </w:rPr>
      </w:pPr>
      <w:r w:rsidRPr="00C20205">
        <w:rPr>
          <w:rFonts w:ascii="Verdana" w:hAnsi="Verdana"/>
          <w:sz w:val="20"/>
          <w:szCs w:val="20"/>
        </w:rPr>
        <w:t xml:space="preserve">Fecha de Expedición: </w:t>
      </w:r>
      <w:r w:rsidR="00AD07C9">
        <w:rPr>
          <w:rFonts w:ascii="Verdana" w:hAnsi="Verdana"/>
          <w:sz w:val="20"/>
          <w:szCs w:val="20"/>
        </w:rPr>
        <w:t>1</w:t>
      </w:r>
      <w:r w:rsidRPr="00C20205">
        <w:rPr>
          <w:rFonts w:ascii="Verdana" w:hAnsi="Verdana"/>
          <w:sz w:val="20"/>
          <w:szCs w:val="20"/>
        </w:rPr>
        <w:t>2 de enero de 2018</w:t>
      </w:r>
    </w:p>
    <w:p w14:paraId="00DAF974" w14:textId="077D0E01" w:rsidR="00C20205" w:rsidRPr="00C20205" w:rsidRDefault="00C20205" w:rsidP="00C20205">
      <w:pPr>
        <w:jc w:val="both"/>
        <w:rPr>
          <w:rFonts w:ascii="Verdana" w:hAnsi="Verdana"/>
          <w:sz w:val="20"/>
          <w:szCs w:val="20"/>
        </w:rPr>
      </w:pPr>
      <w:r w:rsidRPr="00C20205">
        <w:rPr>
          <w:rFonts w:ascii="Verdana" w:hAnsi="Verdana"/>
          <w:sz w:val="20"/>
          <w:szCs w:val="20"/>
        </w:rPr>
        <w:t xml:space="preserve">Fecha de entrada en vigencia: </w:t>
      </w:r>
      <w:r w:rsidR="00AD07C9">
        <w:rPr>
          <w:rFonts w:ascii="Verdana" w:hAnsi="Verdana"/>
          <w:sz w:val="20"/>
          <w:szCs w:val="20"/>
        </w:rPr>
        <w:t>1</w:t>
      </w:r>
      <w:r w:rsidRPr="00C20205">
        <w:rPr>
          <w:rFonts w:ascii="Verdana" w:hAnsi="Verdana"/>
          <w:sz w:val="20"/>
          <w:szCs w:val="20"/>
        </w:rPr>
        <w:t>2 de enero de 2018</w:t>
      </w:r>
    </w:p>
    <w:p w14:paraId="6BA09AF3" w14:textId="77777777" w:rsidR="00C20205" w:rsidRPr="00C20205" w:rsidRDefault="00C20205" w:rsidP="00C20205">
      <w:pPr>
        <w:jc w:val="both"/>
        <w:rPr>
          <w:rFonts w:ascii="Verdana" w:hAnsi="Verdana"/>
          <w:sz w:val="20"/>
          <w:szCs w:val="20"/>
        </w:rPr>
      </w:pPr>
      <w:r w:rsidRPr="00C20205">
        <w:rPr>
          <w:rFonts w:ascii="Verdana" w:hAnsi="Verdana"/>
          <w:sz w:val="20"/>
          <w:szCs w:val="20"/>
        </w:rPr>
        <w:t>Estado de la vigencia: Vigente</w:t>
      </w:r>
    </w:p>
    <w:p w14:paraId="0B6544E2" w14:textId="77777777" w:rsidR="00C20205" w:rsidRPr="00C20205" w:rsidRDefault="00C20205" w:rsidP="00C20205">
      <w:pPr>
        <w:jc w:val="both"/>
        <w:rPr>
          <w:rFonts w:ascii="Verdana" w:hAnsi="Verdana"/>
          <w:sz w:val="20"/>
          <w:szCs w:val="20"/>
        </w:rPr>
      </w:pPr>
      <w:r w:rsidRPr="00C20205">
        <w:rPr>
          <w:rFonts w:ascii="Verdana" w:hAnsi="Verdana"/>
          <w:sz w:val="20"/>
          <w:szCs w:val="20"/>
        </w:rPr>
        <w:t xml:space="preserve"> </w:t>
      </w:r>
    </w:p>
    <w:p w14:paraId="471040A2" w14:textId="77777777" w:rsidR="00C20205" w:rsidRPr="00C20205" w:rsidRDefault="00C20205" w:rsidP="00C20205">
      <w:pPr>
        <w:jc w:val="both"/>
        <w:rPr>
          <w:rFonts w:ascii="Verdana" w:hAnsi="Verdana"/>
          <w:sz w:val="20"/>
          <w:szCs w:val="20"/>
        </w:rPr>
      </w:pPr>
      <w:r w:rsidRPr="00C20205">
        <w:rPr>
          <w:rFonts w:ascii="Verdana" w:hAnsi="Verdana"/>
          <w:sz w:val="20"/>
          <w:szCs w:val="20"/>
        </w:rPr>
        <w:t>Fecha de publicación en Diario Oficial: N/A</w:t>
      </w:r>
    </w:p>
    <w:p w14:paraId="0389C589" w14:textId="043E254C" w:rsidR="00C20205" w:rsidRDefault="00C20205" w:rsidP="00C20205">
      <w:pPr>
        <w:jc w:val="both"/>
        <w:rPr>
          <w:rFonts w:ascii="Verdana" w:hAnsi="Verdana"/>
          <w:sz w:val="20"/>
          <w:szCs w:val="20"/>
        </w:rPr>
      </w:pPr>
      <w:r w:rsidRPr="00C20205">
        <w:rPr>
          <w:rFonts w:ascii="Verdana" w:hAnsi="Verdana"/>
          <w:sz w:val="20"/>
          <w:szCs w:val="20"/>
        </w:rPr>
        <w:t>Número del Diario Oficial: N/A</w:t>
      </w:r>
    </w:p>
    <w:p w14:paraId="29DDB7D4" w14:textId="3E839E48" w:rsidR="00C20205" w:rsidRPr="00C20205" w:rsidRDefault="00C20205" w:rsidP="00C20205">
      <w:pPr>
        <w:jc w:val="center"/>
        <w:rPr>
          <w:rFonts w:ascii="Verdana" w:hAnsi="Verdana"/>
          <w:b/>
          <w:bCs/>
        </w:rPr>
      </w:pPr>
      <w:r w:rsidRPr="00C20205">
        <w:rPr>
          <w:rFonts w:ascii="Verdana" w:hAnsi="Verdana"/>
          <w:b/>
          <w:bCs/>
        </w:rPr>
        <w:t>RESOLUCION No.0166 DE 2018</w:t>
      </w:r>
    </w:p>
    <w:p w14:paraId="5916B05C" w14:textId="4FCA5786" w:rsidR="00C20205" w:rsidRPr="00C20205" w:rsidRDefault="00C20205" w:rsidP="00C20205">
      <w:pPr>
        <w:jc w:val="center"/>
        <w:rPr>
          <w:rFonts w:ascii="Verdana" w:hAnsi="Verdana"/>
        </w:rPr>
      </w:pPr>
      <w:r w:rsidRPr="00C20205">
        <w:rPr>
          <w:rFonts w:ascii="Verdana" w:hAnsi="Verdana"/>
        </w:rPr>
        <w:t>(</w:t>
      </w:r>
      <w:r>
        <w:rPr>
          <w:rFonts w:ascii="Verdana" w:hAnsi="Verdana"/>
        </w:rPr>
        <w:t xml:space="preserve">12 de </w:t>
      </w:r>
      <w:proofErr w:type="gramStart"/>
      <w:r w:rsidRPr="00C20205">
        <w:rPr>
          <w:rFonts w:ascii="Verdana" w:hAnsi="Verdana"/>
        </w:rPr>
        <w:t>Enero</w:t>
      </w:r>
      <w:proofErr w:type="gramEnd"/>
      <w:r w:rsidRPr="00C20205">
        <w:rPr>
          <w:rFonts w:ascii="Verdana" w:hAnsi="Verdana"/>
        </w:rPr>
        <w:t>)</w:t>
      </w:r>
    </w:p>
    <w:p w14:paraId="6D0F07FB" w14:textId="208C912A" w:rsidR="00C20205" w:rsidRPr="00C20205" w:rsidRDefault="00C20205" w:rsidP="00C20205">
      <w:pPr>
        <w:jc w:val="center"/>
        <w:rPr>
          <w:rFonts w:ascii="Verdana" w:hAnsi="Verdana"/>
          <w:b/>
          <w:bCs/>
        </w:rPr>
      </w:pPr>
      <w:r w:rsidRPr="00C20205">
        <w:rPr>
          <w:rFonts w:ascii="Verdana" w:hAnsi="Verdana"/>
          <w:b/>
          <w:bCs/>
        </w:rPr>
        <w:t>INSTITUTO COLOMBIANO DE BIENESTAR FAMILIAR</w:t>
      </w:r>
    </w:p>
    <w:p w14:paraId="6F1AEE6F" w14:textId="5BA66679" w:rsidR="00C20205" w:rsidRPr="00C20205" w:rsidRDefault="00C20205" w:rsidP="00C20205">
      <w:pPr>
        <w:jc w:val="center"/>
        <w:rPr>
          <w:rFonts w:ascii="Verdana" w:hAnsi="Verdana"/>
        </w:rPr>
      </w:pPr>
      <w:r>
        <w:rPr>
          <w:rFonts w:ascii="Verdana" w:hAnsi="Verdana"/>
        </w:rPr>
        <w:t>“</w:t>
      </w:r>
      <w:r w:rsidRPr="00C20205">
        <w:rPr>
          <w:rFonts w:ascii="Verdana" w:hAnsi="Verdana"/>
        </w:rPr>
        <w:t>Por medio de la cual se modifica temporalmente la jornada laboral en la Sede de la Dirección General y las Direcciones Regionales del Instituto Colombiano de Bienestar Familiar- Cecilia de la Fuente de Lleras</w:t>
      </w:r>
      <w:r>
        <w:rPr>
          <w:rFonts w:ascii="Verdana" w:hAnsi="Verdana"/>
        </w:rPr>
        <w:t>”</w:t>
      </w:r>
    </w:p>
    <w:p w14:paraId="09B7D135" w14:textId="19B60874" w:rsidR="00C20205" w:rsidRPr="00C20205" w:rsidRDefault="00C20205" w:rsidP="00C20205">
      <w:pPr>
        <w:jc w:val="center"/>
        <w:rPr>
          <w:rFonts w:ascii="Verdana" w:hAnsi="Verdana"/>
          <w:b/>
          <w:bCs/>
        </w:rPr>
      </w:pPr>
      <w:r w:rsidRPr="00C20205">
        <w:rPr>
          <w:rFonts w:ascii="Verdana" w:hAnsi="Verdana"/>
          <w:b/>
          <w:bCs/>
        </w:rPr>
        <w:t>LA DIRECTORA GENERAL DEL INSTITUTO COLOMBIANO DE BIENESTAR FAMILIAR CECILIA DE LA FUENTE DE LLERAS</w:t>
      </w:r>
    </w:p>
    <w:p w14:paraId="4A696488" w14:textId="776EF692" w:rsidR="00C20205" w:rsidRPr="00C20205" w:rsidRDefault="00C20205" w:rsidP="00C20205">
      <w:pPr>
        <w:jc w:val="center"/>
        <w:rPr>
          <w:rFonts w:ascii="Verdana" w:hAnsi="Verdana"/>
        </w:rPr>
      </w:pPr>
      <w:r w:rsidRPr="00C20205">
        <w:rPr>
          <w:rFonts w:ascii="Verdana" w:hAnsi="Verdana"/>
        </w:rPr>
        <w:t>En uso de sus facultades legales y en especial las conferidas en el literal b) del artículo 28 de la Ley 7 de 1979, el artículo 78 de la Ley 489 de 1998, el artículo 2 del decreto 987 de 2012, y</w:t>
      </w:r>
    </w:p>
    <w:p w14:paraId="5F298A1B" w14:textId="76F63439" w:rsidR="00C20205" w:rsidRDefault="00C20205" w:rsidP="00C20205">
      <w:pPr>
        <w:jc w:val="center"/>
        <w:rPr>
          <w:rFonts w:ascii="Verdana" w:hAnsi="Verdana"/>
          <w:b/>
          <w:bCs/>
        </w:rPr>
      </w:pPr>
      <w:r w:rsidRPr="00C20205">
        <w:rPr>
          <w:rFonts w:ascii="Verdana" w:hAnsi="Verdana"/>
          <w:b/>
          <w:bCs/>
        </w:rPr>
        <w:t>CONSIDERANDO:</w:t>
      </w:r>
    </w:p>
    <w:p w14:paraId="491FD7A5" w14:textId="680391FC" w:rsidR="00C20205" w:rsidRPr="00C20205" w:rsidRDefault="00C20205" w:rsidP="00C20205">
      <w:pPr>
        <w:jc w:val="both"/>
        <w:rPr>
          <w:rFonts w:ascii="Verdana" w:hAnsi="Verdana"/>
        </w:rPr>
      </w:pPr>
      <w:r w:rsidRPr="00C20205">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C20205">
        <w:rPr>
          <w:rFonts w:ascii="Verdana" w:hAnsi="Verdana"/>
        </w:rPr>
        <w:t>Director General</w:t>
      </w:r>
      <w:proofErr w:type="gramEnd"/>
      <w:r w:rsidRPr="00C20205">
        <w:rPr>
          <w:rFonts w:ascii="Verdana" w:hAnsi="Verdana"/>
        </w:rPr>
        <w:t xml:space="preserve"> del Instituto Colombiano de Bienestar Familiar - Cecilia de la Fuente de Lleras, dictar los actos administrativos para el cumplimiento de las funciones del Instituto.</w:t>
      </w:r>
    </w:p>
    <w:p w14:paraId="5ECE724E" w14:textId="6C0467FB" w:rsidR="00C20205" w:rsidRPr="00C20205" w:rsidRDefault="00C20205" w:rsidP="00C20205">
      <w:pPr>
        <w:jc w:val="both"/>
        <w:rPr>
          <w:rFonts w:ascii="Verdana" w:hAnsi="Verdana"/>
        </w:rPr>
      </w:pPr>
      <w:r w:rsidRPr="00C20205">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7F455951" w14:textId="0015F68F" w:rsidR="00C20205" w:rsidRPr="00C20205" w:rsidRDefault="00C20205" w:rsidP="00C20205">
      <w:pPr>
        <w:jc w:val="both"/>
        <w:rPr>
          <w:rFonts w:ascii="Verdana" w:hAnsi="Verdana"/>
        </w:rPr>
      </w:pPr>
      <w:r w:rsidRPr="00C20205">
        <w:rPr>
          <w:rFonts w:ascii="Verdana" w:hAnsi="Verdana"/>
        </w:rPr>
        <w:t xml:space="preserve">Que mediante el numeral 6 del artículo 3 de la Resolución No. 1888 de 2015 se facultó a los </w:t>
      </w:r>
      <w:proofErr w:type="gramStart"/>
      <w:r w:rsidRPr="00C20205">
        <w:rPr>
          <w:rFonts w:ascii="Verdana" w:hAnsi="Verdana"/>
        </w:rPr>
        <w:t>Directores Regionales</w:t>
      </w:r>
      <w:proofErr w:type="gramEnd"/>
      <w:r w:rsidRPr="00C20205">
        <w:rPr>
          <w:rFonts w:ascii="Verdana" w:hAnsi="Verdana"/>
        </w:rPr>
        <w:t xml:space="preserve"> para que establecieran la jornada laboral en cada Dirección Regional, teniendo en cuenta las condiciones y necesidades del servicio.</w:t>
      </w:r>
    </w:p>
    <w:p w14:paraId="37E2502B" w14:textId="65A06E7D" w:rsidR="00C20205" w:rsidRPr="00C20205" w:rsidRDefault="00C20205" w:rsidP="00C20205">
      <w:pPr>
        <w:jc w:val="both"/>
        <w:rPr>
          <w:rFonts w:ascii="Verdana" w:hAnsi="Verdana"/>
        </w:rPr>
      </w:pPr>
      <w:r w:rsidRPr="00C20205">
        <w:rPr>
          <w:rFonts w:ascii="Verdana" w:hAnsi="Verdana"/>
        </w:rPr>
        <w:t xml:space="preserve">Que en el marco de los procesos de contratación que se están realizando en la Sede de la Dirección General del ICBF y las Direcciones Regionales del ICBF, para de esta manera dar cumplimiento al término previsto en la Ley de Garantías Electorales- Ley 996 de 2005- para llevar a cabo los procesos de contratación, </w:t>
      </w:r>
      <w:r w:rsidRPr="00C20205">
        <w:rPr>
          <w:rFonts w:ascii="Verdana" w:hAnsi="Verdana"/>
        </w:rPr>
        <w:lastRenderedPageBreak/>
        <w:t>es necesario realizar una modificación temporal de la Jornada Laboral en la Sede de la Dirección General del ICBF y las Direcciones Regionales del ICBF, con el propósito de garantizar la efectiva prestación de los servicios que se prestan en la Sede de la Dirección General y las Direcciones Regionales del Instituto Colombiano de Bienestar Familiar.</w:t>
      </w:r>
    </w:p>
    <w:p w14:paraId="002A4450" w14:textId="77777777" w:rsidR="00C20205" w:rsidRPr="00C20205" w:rsidRDefault="00C20205" w:rsidP="00C20205">
      <w:pPr>
        <w:jc w:val="both"/>
        <w:rPr>
          <w:rFonts w:ascii="Verdana" w:hAnsi="Verdana"/>
        </w:rPr>
      </w:pPr>
      <w:r w:rsidRPr="00C20205">
        <w:rPr>
          <w:rFonts w:ascii="Verdana" w:hAnsi="Verdana"/>
        </w:rPr>
        <w:t xml:space="preserve">Que esta Dirección reasume las facultades delegadas en los </w:t>
      </w:r>
      <w:proofErr w:type="gramStart"/>
      <w:r w:rsidRPr="00C20205">
        <w:rPr>
          <w:rFonts w:ascii="Verdana" w:hAnsi="Verdana"/>
        </w:rPr>
        <w:t>Directores Regionales</w:t>
      </w:r>
      <w:proofErr w:type="gramEnd"/>
      <w:r w:rsidRPr="00C20205">
        <w:rPr>
          <w:rFonts w:ascii="Verdana" w:hAnsi="Verdana"/>
        </w:rPr>
        <w:t xml:space="preserve"> para establecer la jornada laboral en las Direcciones Regionales. Por consiguiente, se modificará la jornada laboral de las Direcciones Regionales del ICBF.</w:t>
      </w:r>
    </w:p>
    <w:p w14:paraId="5D9A74A2" w14:textId="56BBA77F" w:rsidR="00C20205" w:rsidRPr="00C20205" w:rsidRDefault="00C20205" w:rsidP="00C20205">
      <w:pPr>
        <w:jc w:val="both"/>
        <w:rPr>
          <w:rFonts w:ascii="Verdana" w:hAnsi="Verdana"/>
        </w:rPr>
      </w:pPr>
      <w:r w:rsidRPr="00C20205">
        <w:rPr>
          <w:rFonts w:ascii="Verdana" w:hAnsi="Verdana"/>
        </w:rPr>
        <w:t>Que por tal motivo, se dispondrá que en las Direcciones Regionales del ICBF y en la Sede de la Dirección General del ICBF de manera temporal los días 13, 14, 20 y 21 de enero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1151F22B" w14:textId="7815A4CD" w:rsidR="00C20205" w:rsidRPr="00C20205" w:rsidRDefault="00C20205" w:rsidP="00C20205">
      <w:pPr>
        <w:jc w:val="both"/>
        <w:rPr>
          <w:rFonts w:ascii="Verdana" w:hAnsi="Verdana"/>
        </w:rPr>
      </w:pPr>
      <w:r w:rsidRPr="00C20205">
        <w:rPr>
          <w:rFonts w:ascii="Verdana" w:hAnsi="Verdana"/>
        </w:rPr>
        <w:t xml:space="preserve">Que le corresponderá a los respectivos </w:t>
      </w:r>
      <w:proofErr w:type="gramStart"/>
      <w:r w:rsidRPr="00C20205">
        <w:rPr>
          <w:rFonts w:ascii="Verdana" w:hAnsi="Verdana"/>
        </w:rPr>
        <w:t>Directores</w:t>
      </w:r>
      <w:proofErr w:type="gramEnd"/>
      <w:r w:rsidRPr="00C20205">
        <w:rPr>
          <w:rFonts w:ascii="Verdana" w:hAnsi="Verdana"/>
        </w:rPr>
        <w:t xml:space="preserve"> de las Regionales del ICBF y los Directivos de la Sede de la Dirección General, disponer lo pertinente para programar a los servidores públicos que prestarán sus servicios los días 13, 14, 20 y 21 de enero de 2018, labores que se consideran como actos del servicio a los cuales no se podrán rehusar tales servidores.</w:t>
      </w:r>
    </w:p>
    <w:p w14:paraId="6F58E5B1" w14:textId="71603B5D" w:rsidR="00C20205" w:rsidRPr="00C20205" w:rsidRDefault="00C20205" w:rsidP="00C20205">
      <w:pPr>
        <w:jc w:val="both"/>
        <w:rPr>
          <w:rFonts w:ascii="Verdana" w:hAnsi="Verdana"/>
        </w:rPr>
      </w:pPr>
      <w:proofErr w:type="gramStart"/>
      <w:r w:rsidRPr="00C20205">
        <w:rPr>
          <w:rFonts w:ascii="Verdana" w:hAnsi="Verdana"/>
        </w:rPr>
        <w:t>Que</w:t>
      </w:r>
      <w:proofErr w:type="gramEnd"/>
      <w:r w:rsidRPr="00C20205">
        <w:rPr>
          <w:rFonts w:ascii="Verdana" w:hAnsi="Verdana"/>
        </w:rPr>
        <w:t xml:space="preserve"> en el mérito de lo expuesto,</w:t>
      </w:r>
    </w:p>
    <w:p w14:paraId="3CEF5C33" w14:textId="13D25866" w:rsidR="00C20205" w:rsidRPr="00C20205" w:rsidRDefault="00C20205" w:rsidP="00C20205">
      <w:pPr>
        <w:jc w:val="center"/>
        <w:rPr>
          <w:rFonts w:ascii="Verdana" w:hAnsi="Verdana"/>
          <w:b/>
          <w:bCs/>
        </w:rPr>
      </w:pPr>
      <w:r w:rsidRPr="00C20205">
        <w:rPr>
          <w:rFonts w:ascii="Verdana" w:hAnsi="Verdana"/>
          <w:b/>
          <w:bCs/>
        </w:rPr>
        <w:t>RESUELVE:</w:t>
      </w:r>
    </w:p>
    <w:p w14:paraId="2B813356" w14:textId="254F88D5" w:rsidR="00C20205" w:rsidRPr="00C20205" w:rsidRDefault="00C20205" w:rsidP="00C20205">
      <w:pPr>
        <w:jc w:val="both"/>
        <w:rPr>
          <w:rFonts w:ascii="Verdana" w:hAnsi="Verdana"/>
        </w:rPr>
      </w:pPr>
      <w:r w:rsidRPr="00C20205">
        <w:rPr>
          <w:rFonts w:ascii="Verdana" w:hAnsi="Verdana"/>
          <w:b/>
          <w:bCs/>
        </w:rPr>
        <w:t xml:space="preserve">ARTÍCULO </w:t>
      </w:r>
      <w:r w:rsidRPr="00C20205">
        <w:rPr>
          <w:rFonts w:ascii="Verdana" w:hAnsi="Verdana"/>
          <w:b/>
          <w:bCs/>
        </w:rPr>
        <w:t>1o</w:t>
      </w:r>
      <w:r w:rsidRPr="00C20205">
        <w:rPr>
          <w:rFonts w:ascii="Verdana" w:hAnsi="Verdana"/>
          <w:b/>
          <w:bCs/>
        </w:rPr>
        <w:t>.</w:t>
      </w:r>
      <w:r w:rsidRPr="00C20205">
        <w:rPr>
          <w:rFonts w:ascii="Verdana" w:hAnsi="Verdana"/>
        </w:rPr>
        <w:t xml:space="preserve"> Modificar temporalmente la jornada laboral de la Sede de la Dirección General y las Direcciones Regionales del Instituto Colombiano de Bienestar Familiar - Cecilia de la Fuente de Lleras, para los días 13, 14, 20 y 21 enero de 2018, en las cuales se laborará de 8:00 a.m. a 5:00 p.m., con un receso de una (1) hora para el almuerzo.</w:t>
      </w:r>
    </w:p>
    <w:p w14:paraId="5A84AE59" w14:textId="77411444" w:rsidR="00C20205" w:rsidRPr="00C20205" w:rsidRDefault="00C20205" w:rsidP="00C20205">
      <w:pPr>
        <w:jc w:val="both"/>
        <w:rPr>
          <w:rFonts w:ascii="Verdana" w:hAnsi="Verdana"/>
        </w:rPr>
      </w:pPr>
      <w:r w:rsidRPr="00C20205">
        <w:rPr>
          <w:rFonts w:ascii="Verdana" w:hAnsi="Verdana"/>
          <w:b/>
          <w:bCs/>
        </w:rPr>
        <w:t>PARÁGRAFO 1</w:t>
      </w:r>
      <w:r w:rsidRPr="00C20205">
        <w:rPr>
          <w:rFonts w:ascii="Verdana" w:hAnsi="Verdana"/>
          <w:b/>
          <w:bCs/>
        </w:rPr>
        <w:t>o</w:t>
      </w:r>
      <w:r w:rsidRPr="00C20205">
        <w:rPr>
          <w:rFonts w:ascii="Verdana" w:hAnsi="Verdana"/>
          <w:b/>
          <w:bCs/>
        </w:rPr>
        <w:t>.</w:t>
      </w:r>
      <w:r w:rsidRPr="00C20205">
        <w:rPr>
          <w:rFonts w:ascii="Verdana" w:hAnsi="Verdana"/>
        </w:rPr>
        <w:t xml:space="preserve"> El </w:t>
      </w:r>
      <w:proofErr w:type="gramStart"/>
      <w:r w:rsidRPr="00C20205">
        <w:rPr>
          <w:rFonts w:ascii="Verdana" w:hAnsi="Verdana"/>
        </w:rPr>
        <w:t>Director Regional</w:t>
      </w:r>
      <w:proofErr w:type="gramEnd"/>
      <w:r w:rsidRPr="00C20205">
        <w:rPr>
          <w:rFonts w:ascii="Verdana" w:hAnsi="Verdana"/>
        </w:rPr>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suscrito por la secretaría General en el que se imparten instrucciones a los </w:t>
      </w:r>
      <w:proofErr w:type="gramStart"/>
      <w:r w:rsidRPr="00C20205">
        <w:rPr>
          <w:rFonts w:ascii="Verdana" w:hAnsi="Verdana"/>
        </w:rPr>
        <w:t>Directores Regionales</w:t>
      </w:r>
      <w:proofErr w:type="gramEnd"/>
      <w:r w:rsidRPr="00C20205">
        <w:rPr>
          <w:rFonts w:ascii="Verdana" w:hAnsi="Verdana"/>
        </w:rPr>
        <w:t>, para que realicen una planeación adecuada que permita a los servidores que presten sus servicios en tiempo suplementario, disfrutar durante la semana siguiente del correspondiente descanso, sin que exceda los tres (3) meses.</w:t>
      </w:r>
    </w:p>
    <w:p w14:paraId="2FEC1110" w14:textId="50A8D6A6" w:rsidR="00C20205" w:rsidRPr="00C20205" w:rsidRDefault="00C20205" w:rsidP="00C20205">
      <w:pPr>
        <w:jc w:val="both"/>
        <w:rPr>
          <w:rFonts w:ascii="Verdana" w:hAnsi="Verdana"/>
        </w:rPr>
      </w:pPr>
      <w:r w:rsidRPr="00AD07C9">
        <w:rPr>
          <w:rFonts w:ascii="Verdana" w:hAnsi="Verdana"/>
          <w:b/>
          <w:bCs/>
        </w:rPr>
        <w:lastRenderedPageBreak/>
        <w:t>PARÁGRAFO 2</w:t>
      </w:r>
      <w:r w:rsidR="00AD07C9" w:rsidRPr="00AD07C9">
        <w:rPr>
          <w:rFonts w:ascii="Verdana" w:hAnsi="Verdana"/>
          <w:b/>
          <w:bCs/>
        </w:rPr>
        <w:t>o</w:t>
      </w:r>
      <w:r w:rsidRPr="00AD07C9">
        <w:rPr>
          <w:rFonts w:ascii="Verdana" w:hAnsi="Verdana"/>
          <w:b/>
          <w:bCs/>
        </w:rPr>
        <w:t>.</w:t>
      </w:r>
      <w:r w:rsidRPr="00C20205">
        <w:rPr>
          <w:rFonts w:ascii="Verdana" w:hAnsi="Verdana"/>
        </w:rPr>
        <w:t xml:space="preserve">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0E5759D9" w14:textId="783F7E96" w:rsidR="00C20205" w:rsidRPr="00C20205" w:rsidRDefault="00C20205" w:rsidP="00C20205">
      <w:pPr>
        <w:jc w:val="both"/>
        <w:rPr>
          <w:rFonts w:ascii="Verdana" w:hAnsi="Verdana"/>
        </w:rPr>
      </w:pPr>
      <w:r w:rsidRPr="00AD07C9">
        <w:rPr>
          <w:rFonts w:ascii="Verdana" w:hAnsi="Verdana"/>
          <w:b/>
          <w:bCs/>
        </w:rPr>
        <w:t>PARÁGRAFO 3</w:t>
      </w:r>
      <w:r w:rsidR="00AD07C9" w:rsidRPr="00AD07C9">
        <w:rPr>
          <w:rFonts w:ascii="Verdana" w:hAnsi="Verdana"/>
          <w:b/>
          <w:bCs/>
        </w:rPr>
        <w:t>o</w:t>
      </w:r>
      <w:r w:rsidRPr="00AD07C9">
        <w:rPr>
          <w:rFonts w:ascii="Verdana" w:hAnsi="Verdana"/>
          <w:b/>
          <w:bCs/>
        </w:rPr>
        <w:t>.</w:t>
      </w:r>
      <w:r w:rsidRPr="00C20205">
        <w:rPr>
          <w:rFonts w:ascii="Verdana" w:hAnsi="Verdana"/>
        </w:rPr>
        <w:t xml:space="preserve"> La jornada laboral no comprende la atención al ciudadano ni se tendrá en cuenta para efectos de los términos establecidos para la atención de peticiones o expedición de actos administrativos por parte de las Direcciones Regionales.</w:t>
      </w:r>
    </w:p>
    <w:p w14:paraId="10972FF9" w14:textId="1EA4A1A4" w:rsidR="00C20205" w:rsidRPr="00C20205" w:rsidRDefault="00C20205" w:rsidP="00C20205">
      <w:pPr>
        <w:jc w:val="both"/>
        <w:rPr>
          <w:rFonts w:ascii="Verdana" w:hAnsi="Verdana"/>
        </w:rPr>
      </w:pPr>
      <w:r w:rsidRPr="00AD07C9">
        <w:rPr>
          <w:rFonts w:ascii="Verdana" w:hAnsi="Verdana"/>
          <w:b/>
          <w:bCs/>
        </w:rPr>
        <w:t xml:space="preserve">ARTÍCULO </w:t>
      </w:r>
      <w:r w:rsidR="00AD07C9" w:rsidRPr="00AD07C9">
        <w:rPr>
          <w:rFonts w:ascii="Verdana" w:hAnsi="Verdana"/>
          <w:b/>
          <w:bCs/>
        </w:rPr>
        <w:t>2o</w:t>
      </w:r>
      <w:r w:rsidRPr="00AD07C9">
        <w:rPr>
          <w:rFonts w:ascii="Verdana" w:hAnsi="Verdana"/>
          <w:b/>
          <w:bCs/>
        </w:rPr>
        <w:t>.</w:t>
      </w:r>
      <w:r w:rsidRPr="00C20205">
        <w:rPr>
          <w:rFonts w:ascii="Verdana" w:hAnsi="Verdana"/>
        </w:rPr>
        <w:t xml:space="preserve"> 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7BC51467" w14:textId="0A66BE50" w:rsidR="00C20205" w:rsidRPr="00C20205" w:rsidRDefault="00C20205" w:rsidP="00C20205">
      <w:pPr>
        <w:jc w:val="both"/>
        <w:rPr>
          <w:rFonts w:ascii="Verdana" w:hAnsi="Verdana"/>
        </w:rPr>
      </w:pPr>
      <w:r w:rsidRPr="00AD07C9">
        <w:rPr>
          <w:rFonts w:ascii="Verdana" w:hAnsi="Verdana"/>
          <w:b/>
          <w:bCs/>
        </w:rPr>
        <w:t xml:space="preserve">ARTÍCULO </w:t>
      </w:r>
      <w:r w:rsidR="00AD07C9" w:rsidRPr="00AD07C9">
        <w:rPr>
          <w:rFonts w:ascii="Verdana" w:hAnsi="Verdana"/>
          <w:b/>
          <w:bCs/>
        </w:rPr>
        <w:t>3o</w:t>
      </w:r>
      <w:r w:rsidRPr="00AD07C9">
        <w:rPr>
          <w:rFonts w:ascii="Verdana" w:hAnsi="Verdana"/>
          <w:b/>
          <w:bCs/>
        </w:rPr>
        <w:t>.</w:t>
      </w:r>
      <w:r w:rsidRPr="00C20205">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463FEED6" w14:textId="066270F0" w:rsidR="00C20205" w:rsidRPr="00AD07C9" w:rsidRDefault="00AD07C9" w:rsidP="00AD07C9">
      <w:pPr>
        <w:jc w:val="center"/>
        <w:rPr>
          <w:rFonts w:ascii="Verdana" w:hAnsi="Verdana"/>
          <w:b/>
          <w:bCs/>
        </w:rPr>
      </w:pPr>
      <w:r w:rsidRPr="00AD07C9">
        <w:rPr>
          <w:rFonts w:ascii="Verdana" w:hAnsi="Verdana"/>
          <w:b/>
          <w:bCs/>
        </w:rPr>
        <w:t>COMUNÍQUESE Y CÚMPLASE</w:t>
      </w:r>
    </w:p>
    <w:p w14:paraId="12D6BBF3" w14:textId="78273674" w:rsidR="00C20205" w:rsidRPr="00AD07C9" w:rsidRDefault="00AD07C9" w:rsidP="00AD07C9">
      <w:pPr>
        <w:jc w:val="center"/>
        <w:rPr>
          <w:rFonts w:ascii="Verdana" w:hAnsi="Verdana"/>
        </w:rPr>
      </w:pPr>
      <w:r w:rsidRPr="00AD07C9">
        <w:rPr>
          <w:rFonts w:ascii="Verdana" w:hAnsi="Verdana"/>
        </w:rPr>
        <w:t>DADA EN BOGOTÁ D.C., A LOS 12 DÍAS DEL MES DE ENERO DEL 2018</w:t>
      </w:r>
    </w:p>
    <w:p w14:paraId="1FA92642" w14:textId="32445F86" w:rsidR="00C20205" w:rsidRPr="00AD07C9" w:rsidRDefault="00AD07C9" w:rsidP="00AD07C9">
      <w:pPr>
        <w:jc w:val="center"/>
        <w:rPr>
          <w:rFonts w:ascii="Verdana" w:hAnsi="Verdana"/>
          <w:b/>
          <w:bCs/>
        </w:rPr>
      </w:pPr>
      <w:r w:rsidRPr="00AD07C9">
        <w:rPr>
          <w:rFonts w:ascii="Verdana" w:hAnsi="Verdana"/>
          <w:b/>
          <w:bCs/>
        </w:rPr>
        <w:t>KAREN ABUDINEN ABUCHAIBE</w:t>
      </w:r>
    </w:p>
    <w:p w14:paraId="5E3E7234" w14:textId="27B66F7F" w:rsidR="00C20205" w:rsidRPr="00AD07C9" w:rsidRDefault="00AD07C9" w:rsidP="00AD07C9">
      <w:pPr>
        <w:jc w:val="center"/>
        <w:rPr>
          <w:rFonts w:ascii="Verdana" w:hAnsi="Verdana"/>
        </w:rPr>
      </w:pPr>
      <w:r w:rsidRPr="00AD07C9">
        <w:rPr>
          <w:rFonts w:ascii="Verdana" w:hAnsi="Verdana"/>
        </w:rPr>
        <w:t>DIRECTORA GENERAL</w:t>
      </w:r>
    </w:p>
    <w:sectPr w:rsidR="00C20205" w:rsidRPr="00AD07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05"/>
    <w:rsid w:val="000B4793"/>
    <w:rsid w:val="00AD07C9"/>
    <w:rsid w:val="00C202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5E31"/>
  <w15:chartTrackingRefBased/>
  <w15:docId w15:val="{AA79D133-D152-42ED-B8F4-A0721AC7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9BB9A-2C46-40B0-83A9-7ECBEFDE08E0}"/>
</file>

<file path=customXml/itemProps2.xml><?xml version="1.0" encoding="utf-8"?>
<ds:datastoreItem xmlns:ds="http://schemas.openxmlformats.org/officeDocument/2006/customXml" ds:itemID="{11E80623-6EDA-40AF-BACA-6F20F67E7CE7}"/>
</file>

<file path=customXml/itemProps3.xml><?xml version="1.0" encoding="utf-8"?>
<ds:datastoreItem xmlns:ds="http://schemas.openxmlformats.org/officeDocument/2006/customXml" ds:itemID="{9C8179A9-710F-4976-8259-C71DF7136670}"/>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2026-02-26T15:17:00Z</dcterms:created>
  <dcterms:modified xsi:type="dcterms:W3CDTF">2026-02-26T16:18:00Z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